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50" w:firstLineChars="6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44"/>
          <w:szCs w:val="44"/>
        </w:rPr>
        <w:t>反对党八股</w:t>
      </w:r>
      <w:r>
        <w:rPr>
          <w:rFonts w:hint="eastAsia"/>
          <w:sz w:val="30"/>
          <w:szCs w:val="30"/>
        </w:rPr>
        <w:t>(节选)</w:t>
      </w:r>
      <w:r>
        <w:rPr>
          <w:rFonts w:hint="eastAsia"/>
          <w:sz w:val="48"/>
          <w:szCs w:val="48"/>
          <w:lang w:val="en-US" w:eastAsia="zh-CN"/>
        </w:rPr>
        <w:t>导学案</w:t>
      </w:r>
    </w:p>
    <w:p>
      <w:pPr>
        <w:ind w:firstLine="321" w:firstLineChars="100"/>
        <w:rPr>
          <w:rFonts w:hint="eastAsia"/>
          <w:b/>
          <w:bCs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学习</w:t>
      </w:r>
      <w:r>
        <w:rPr>
          <w:rFonts w:hint="eastAsia"/>
          <w:b/>
          <w:bCs/>
          <w:sz w:val="32"/>
          <w:szCs w:val="32"/>
        </w:rPr>
        <w:t>目的：</w:t>
      </w:r>
    </w:p>
    <w:p>
      <w:pPr>
        <w:rPr>
          <w:rFonts w:hint="eastAsia"/>
        </w:rPr>
      </w:pPr>
      <w:r>
        <w:rPr>
          <w:rFonts w:hint="eastAsia"/>
        </w:rPr>
        <w:t>    1.学习在批判错误中充分阐述正面主张的说理方法；破立之间的过渡和照应；</w:t>
      </w:r>
    </w:p>
    <w:p>
      <w:pPr>
        <w:rPr>
          <w:rFonts w:hint="eastAsia"/>
        </w:rPr>
      </w:pPr>
      <w:r>
        <w:rPr>
          <w:rFonts w:hint="eastAsia"/>
        </w:rPr>
        <w:t>    2.学习通俗易懂、生动形象的语言；</w:t>
      </w:r>
    </w:p>
    <w:p>
      <w:pPr>
        <w:rPr>
          <w:rFonts w:hint="eastAsia"/>
        </w:rPr>
      </w:pPr>
      <w:r>
        <w:rPr>
          <w:rFonts w:hint="eastAsia"/>
        </w:rPr>
        <w:t>    3.认识党八股对革命工作的危害和反对党八股，树立马克思列宁主义之风的重大意义。</w:t>
      </w:r>
    </w:p>
    <w:p>
      <w:pPr>
        <w:ind w:firstLine="321" w:firstLineChars="1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学习</w:t>
      </w:r>
      <w:r>
        <w:rPr>
          <w:rFonts w:hint="eastAsia"/>
          <w:b/>
          <w:bCs/>
          <w:sz w:val="32"/>
          <w:szCs w:val="32"/>
        </w:rPr>
        <w:t>重点、难点：</w:t>
      </w:r>
    </w:p>
    <w:p>
      <w:pPr>
        <w:rPr>
          <w:rFonts w:hint="eastAsia"/>
        </w:rPr>
      </w:pPr>
      <w:r>
        <w:rPr>
          <w:rFonts w:hint="eastAsia"/>
        </w:rPr>
        <w:t>    1.重点：</w:t>
      </w:r>
      <w:r>
        <w:rPr>
          <w:rFonts w:hint="eastAsia"/>
          <w:lang w:val="en-US" w:eastAsia="zh-CN"/>
        </w:rPr>
        <w:t>理解议论文的论证方法；学习议论文的语言特点</w:t>
      </w:r>
      <w:r>
        <w:rPr>
          <w:rFonts w:hint="eastAsia"/>
        </w:rPr>
        <w:t>。</w:t>
      </w:r>
    </w:p>
    <w:p>
      <w:pPr>
        <w:ind w:firstLine="189"/>
        <w:rPr>
          <w:rFonts w:hint="eastAsia"/>
        </w:rPr>
      </w:pPr>
      <w:r>
        <w:rPr>
          <w:rFonts w:hint="eastAsia"/>
        </w:rPr>
        <w:t>2.难点： 批判错误中充分阐述正面主张的说理方法。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教学步骤: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背景链接</w:t>
      </w:r>
    </w:p>
    <w:p>
      <w:pPr>
        <w:rPr>
          <w:rFonts w:hint="eastAsia"/>
        </w:rPr>
      </w:pPr>
      <w:r>
        <w:rPr>
          <w:rFonts w:hint="eastAsia"/>
        </w:rPr>
        <w:t>背景简介：</w:t>
      </w:r>
    </w:p>
    <w:p>
      <w:pPr>
        <w:rPr>
          <w:rFonts w:hint="eastAsia"/>
        </w:rPr>
      </w:pPr>
      <w:r>
        <w:rPr>
          <w:rFonts w:hint="eastAsia"/>
        </w:rPr>
        <w:t>   《反对党八股》是毛泽东同志于1942.2.8在延安干部会议上的讲演。 毛泽东同志的这篇讲演和《改造我们的学习》、《整顿党的作风》，是整风运动的基本著作，是我们党的思想建设的重要文献。</w:t>
      </w:r>
    </w:p>
    <w:p>
      <w:pPr>
        <w:rPr>
          <w:rFonts w:hint="eastAsia"/>
        </w:rPr>
      </w:pPr>
      <w:r>
        <w:rPr>
          <w:rFonts w:hint="eastAsia"/>
        </w:rPr>
        <w:t>    这篇文章着重谈的是关于改进“文风”的问题。它深刻地论述了党八股产生的历史根源和阶级根源，阐明了反对党八股的重要意义，并具体指出党八股的八大罪状及其危害性，最后提出马克思列宁主义新文风的要求，指明了今后努力的方向。毛泽东同志发表这篇文章后的第三天,即1942.2.11延安《解放日报》发表了一篇题为《宣布党八股的死刑》的文章，本文节选的是《反对党八股》中9─18 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解题：</w:t>
      </w:r>
    </w:p>
    <w:p>
      <w:pPr>
        <w:rPr>
          <w:rFonts w:hint="eastAsia"/>
        </w:rPr>
      </w:pPr>
      <w:r>
        <w:rPr>
          <w:rFonts w:hint="eastAsia"/>
        </w:rPr>
        <w:t>    “八股”，即八股文，也称“八比”，原为明清时代科举制度规定的一种应试文体。它要求应考人读一定的书，学一定的注疏(主要是朱熹的注)，按规定规格写文章，连字数都有限制，考生只能按照题目的字数敷衍成文。每篇文章都由破题、承题、起讲、起股、中股、后股、来股八部分构成，其中四股各要求有两股文字相对偶。这种八股文，无论内容还是形式都是僵化的，束缚着人们的思想。那时，统治阶级及其帮闲者的文章和教育，也都是这种八股式的。五四运动的一个巨大功劳就是打倒了老八股，但不久，一部分资产阶级文人盲目崇洋，兜售西方教条，鲁迅先生把那些洋教条、程式化了的表现形式称为“洋八股”。党八股指革命队伍中某些人所写的文章，这种文章对于事物不加分析，只是搬用一些革命的名词术语，言之无物，空话连篇，如同“八股文”，所以称之为党八股。党八股的八股味道同洋八股一样。毛泽东同志指出： “我们党内的一些违反了马克思主义的人则发展这种洋八股、洋教条，成为主观主义、宗派主义和党八股这些东西。”“党八股是对于五四运动的一个反动”，“党八股是藏垢纳污的东西，是主观主义和宗派主义的一种表现形式”。这些东西阻碍革命前进，都是反马克思主义的，因此，必须摧毁澄清。</w:t>
      </w:r>
    </w:p>
    <w:p>
      <w:pPr>
        <w:rPr>
          <w:rFonts w:hint="eastAsia"/>
        </w:rPr>
      </w:pPr>
      <w:r>
        <w:rPr>
          <w:rFonts w:hint="eastAsia"/>
        </w:rPr>
        <w:t>    </w:t>
      </w:r>
    </w:p>
    <w:p>
      <w:pPr>
        <w:rPr>
          <w:rFonts w:hint="default"/>
          <w:b/>
          <w:bCs/>
          <w:sz w:val="21"/>
          <w:szCs w:val="21"/>
          <w:lang w:val="en-US" w:eastAsia="zh-CN"/>
        </w:rPr>
      </w:pPr>
    </w:p>
    <w:p>
      <w:pPr>
        <w:rPr>
          <w:rFonts w:hint="default"/>
          <w:b/>
          <w:bCs/>
          <w:sz w:val="21"/>
          <w:szCs w:val="21"/>
          <w:lang w:val="en-US" w:eastAsia="zh-CN"/>
        </w:rPr>
      </w:pPr>
    </w:p>
    <w:p>
      <w:pPr>
        <w:ind w:firstLine="1807" w:firstLineChars="6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ind w:firstLine="1260" w:firstLineChars="600"/>
        <w:rPr>
          <w:rFonts w:hint="eastAsia"/>
          <w:sz w:val="21"/>
          <w:szCs w:val="21"/>
        </w:rPr>
      </w:pPr>
    </w:p>
    <w:p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[语言建构]</w:t>
      </w:r>
    </w:p>
    <w:p>
      <w:pPr>
        <w:rPr>
          <w:rFonts w:hint="eastAsia"/>
        </w:rPr>
      </w:pPr>
      <w:r>
        <w:rPr>
          <w:rFonts w:hint="eastAsia"/>
        </w:rPr>
        <w:t>一、读准字音</w:t>
      </w:r>
    </w:p>
    <w:p>
      <w:pPr>
        <w:rPr>
          <w:rFonts w:hint="eastAsia"/>
        </w:rPr>
      </w:pPr>
      <w:r>
        <w:rPr>
          <w:rFonts w:hint="eastAsia"/>
          <w:b/>
          <w:bCs/>
        </w:rPr>
        <w:t>瘪</w:t>
      </w:r>
      <w:r>
        <w:rPr>
          <w:rFonts w:hint="eastAsia"/>
        </w:rPr>
        <w:t>三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</w:rPr>
        <w:t>蹩</w:t>
      </w:r>
      <w:r>
        <w:rPr>
          <w:rFonts w:hint="eastAsia"/>
        </w:rPr>
        <w:t>脚　　接</w:t>
      </w:r>
      <w:r>
        <w:rPr>
          <w:rFonts w:hint="eastAsia"/>
          <w:b/>
          <w:bCs/>
        </w:rPr>
        <w:t>洽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暴</w:t>
      </w:r>
      <w:r>
        <w:rPr>
          <w:rFonts w:hint="eastAsia"/>
          <w:b/>
          <w:bCs/>
        </w:rPr>
        <w:t>露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幼</w:t>
      </w:r>
      <w:r>
        <w:rPr>
          <w:rFonts w:hint="eastAsia"/>
          <w:b/>
          <w:bCs/>
        </w:rPr>
        <w:t>稚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檄</w:t>
      </w:r>
      <w:r>
        <w:rPr>
          <w:rFonts w:hint="eastAsia"/>
        </w:rPr>
        <w:t>文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子丑</w:t>
      </w:r>
      <w:r>
        <w:rPr>
          <w:rFonts w:hint="eastAsia"/>
          <w:b/>
          <w:bCs/>
        </w:rPr>
        <w:t>寅卯</w:t>
      </w:r>
    </w:p>
    <w:p>
      <w:p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二</w:t>
      </w:r>
      <w:r>
        <w:rPr>
          <w:rFonts w:hint="eastAsia"/>
        </w:rPr>
        <w:t>写对字形　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làn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用       （   ） 醉如泥         ( 2 )  bié (    )脚   bi è (    )别扭  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三、积累词语</w:t>
      </w:r>
    </w:p>
    <w:p>
      <w:pPr>
        <w:rPr>
          <w:rFonts w:hint="eastAsia"/>
        </w:rPr>
      </w:pPr>
      <w:r>
        <w:rPr>
          <w:rFonts w:hint="eastAsia"/>
        </w:rPr>
        <w:t>1．理解辨析</w:t>
      </w:r>
    </w:p>
    <w:p>
      <w:pPr>
        <w:rPr>
          <w:rFonts w:hint="eastAsia"/>
        </w:rPr>
      </w:pPr>
      <w:r>
        <w:rPr>
          <w:rFonts w:hint="eastAsia"/>
        </w:rPr>
        <w:t>(1)接洽·接触</w:t>
      </w:r>
    </w:p>
    <w:p>
      <w:pPr>
        <w:rPr>
          <w:rFonts w:hint="eastAsia"/>
        </w:rPr>
      </w:pPr>
      <w:r>
        <w:rPr>
          <w:rFonts w:hint="eastAsia"/>
        </w:rPr>
        <w:t>(2)精炼·精粹</w:t>
      </w:r>
    </w:p>
    <w:p>
      <w:pPr>
        <w:rPr>
          <w:rFonts w:hint="eastAsia"/>
        </w:rPr>
      </w:pPr>
      <w:r>
        <w:rPr>
          <w:rFonts w:hint="eastAsia"/>
        </w:rPr>
        <w:t>(3)雅观·雅致</w:t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2．明确词义</w:t>
      </w:r>
    </w:p>
    <w:p>
      <w:pPr>
        <w:rPr>
          <w:rFonts w:hint="eastAsia"/>
        </w:rPr>
      </w:pPr>
      <w:r>
        <w:rPr>
          <w:rFonts w:hint="eastAsia"/>
        </w:rPr>
        <w:t>(1)莫名其妙:__________________________________________</w:t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装腔作势:__________________________________________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言之无物:__________________________________________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量体裁衣:__________________________________________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津津有味:__________________________________________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(6)流氓无产者---------------------------------------------------------------------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实事求是----------------------------------------------------------------------------------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无的放矢-----------------------------------------------------------------------------------------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甲乙丙丁-----------------------------------------------------------------------------------------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形式主义-----------------------------------------------------------------------------------------------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祸国殃民-------------------------------------------------------------------------------------------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4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檄文--------------------------------------------------------------------------------------------------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4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轻重倒置-----------------------------------------------------------------------------------------------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4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下笔千言，离题万里------------------------------------------------------------------------------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5"/>
        </w:numP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u w:val="none"/>
          <w:shd w:val="clear" w:fill="FFFFFF"/>
          <w:lang w:val="en-US" w:eastAsia="zh-CN"/>
        </w:rPr>
        <w:t>通读，速读全文，理清全文的结构，写出结构提纲（大意）：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第1自然段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2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3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4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5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6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7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8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9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10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u w:val="none"/>
          <w:shd w:val="clear" w:fill="FFFFFF"/>
          <w:lang w:val="en-US" w:eastAsia="zh-CN"/>
        </w:rPr>
        <w:t>探究学习。思考并归纳：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 xml:space="preserve"> 全文总的结构有什么特点？你得到什么启发（写作）？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ab/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2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 xml:space="preserve">   2-----8自然段是按照什么顺序排列的？你得到什么启发（写作）？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探究学习，研讨重点段落。</w:t>
      </w:r>
    </w:p>
    <w:p>
      <w:pPr>
        <w:numPr>
          <w:ilvl w:val="0"/>
          <w:numId w:val="0"/>
        </w:numPr>
        <w:tabs>
          <w:tab w:val="left" w:pos="6087"/>
        </w:tabs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朗读第一条罪状的有关文字，思考，这段作者的观点是什么，怎样进行论述的？</w:t>
      </w:r>
    </w:p>
    <w:p>
      <w:pPr>
        <w:numPr>
          <w:ilvl w:val="0"/>
          <w:numId w:val="0"/>
        </w:numPr>
        <w:tabs>
          <w:tab w:val="left" w:pos="6087"/>
        </w:tabs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 xml:space="preserve">2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你得到的启发是什么？在写作上。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u w:val="none"/>
          <w:shd w:val="clear" w:fill="FFFFFF"/>
          <w:lang w:val="en-US" w:eastAsia="zh-CN"/>
        </w:rPr>
        <w:t>五 . 探究学习,自己试着归纳本文写作特色。</w:t>
      </w:r>
    </w:p>
    <w:p>
      <w:pPr>
        <w:numPr>
          <w:ilvl w:val="0"/>
          <w:numId w:val="6"/>
        </w:numPr>
        <w:tabs>
          <w:tab w:val="left" w:pos="6087"/>
        </w:tabs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论证方法的运用：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 xml:space="preserve">1 </w:t>
      </w:r>
      <w:r>
        <w:rPr>
          <w:rFonts w:hint="eastAsia"/>
        </w:rPr>
        <w:t>分项列举的论证方法：</w:t>
      </w:r>
    </w:p>
    <w:p>
      <w:pPr>
        <w:numPr>
          <w:ilvl w:val="0"/>
          <w:numId w:val="0"/>
        </w:numPr>
        <w:tabs>
          <w:tab w:val="left" w:pos="6087"/>
        </w:tabs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2比喻论证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3类比论证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4举例论证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从文中找出例子，并且分析特点和效果。</w:t>
      </w: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6087"/>
        </w:tabs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（</w:t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二）语言特点：归纳特点，结合文本简析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课堂小测试</w:t>
      </w:r>
    </w:p>
    <w:p>
      <w:pPr>
        <w:rPr>
          <w:rFonts w:hint="eastAsia"/>
        </w:rPr>
      </w:pPr>
      <w:r>
        <w:rPr>
          <w:rFonts w:hint="eastAsia"/>
        </w:rPr>
        <w:t>[语言运用]</w:t>
      </w:r>
    </w:p>
    <w:p>
      <w:pPr>
        <w:rPr>
          <w:rFonts w:hint="eastAsia"/>
        </w:rPr>
      </w:pPr>
      <w:r>
        <w:rPr>
          <w:rFonts w:hint="eastAsia"/>
        </w:rPr>
        <w:t>1．判断下面句子中加点字的读音、写法和成语运用的正误，并改正。</w:t>
      </w:r>
    </w:p>
    <w:p>
      <w:pPr>
        <w:rPr>
          <w:rFonts w:hint="eastAsia"/>
        </w:rPr>
      </w:pPr>
      <w:r>
        <w:rPr>
          <w:rFonts w:hint="eastAsia"/>
        </w:rPr>
        <w:t>有些党八股，不只是空话连篇，而且装样子故意吓人，这里面包含着很坏的毒素。空话连篇，言之无物，还可以说是幼稚；狐假虎威，借以吓人，则不但是幼稚，简直是无赖了。鲁迅曾经批评过这种人，他说：“辱骂和恐吓(xià)决不是战斗。”</w:t>
      </w:r>
    </w:p>
    <w:p>
      <w:pPr>
        <w:rPr>
          <w:rFonts w:hint="eastAsia"/>
        </w:rPr>
      </w:pPr>
      <w:r>
        <w:rPr>
          <w:rFonts w:hint="eastAsia"/>
        </w:rPr>
        <w:t>改正：__________________________________________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[答案]　狐假虎威—装腔作势　吓(hè)</w:t>
      </w:r>
    </w:p>
    <w:p>
      <w:pPr>
        <w:rPr>
          <w:rFonts w:hint="eastAsia"/>
        </w:rPr>
      </w:pPr>
      <w:r>
        <w:rPr>
          <w:rFonts w:hint="eastAsia"/>
        </w:rPr>
        <w:t>2．填入下面横线处的句子，正确的一项是(　　)</w:t>
      </w:r>
    </w:p>
    <w:p>
      <w:pPr>
        <w:rPr>
          <w:rFonts w:hint="eastAsia"/>
        </w:rPr>
      </w:pPr>
      <w:r>
        <w:rPr>
          <w:rFonts w:hint="eastAsia"/>
        </w:rPr>
        <w:t>射箭要看靶子，弹琴要看听众，写文章做演说倒可以不看读者不看听众吗？  ①  ，如果不懂得彼此的心，不知道彼此心里面想些什么东西，能够做成知心朋友吗？做宣传工作的人，对于自己的宣传对象没有调查，  ②  ，乱讲一顿，是万万不行的。</w:t>
      </w:r>
    </w:p>
    <w:p>
      <w:pPr>
        <w:rPr>
          <w:rFonts w:hint="eastAsia"/>
        </w:rPr>
      </w:pPr>
      <w:r>
        <w:rPr>
          <w:rFonts w:hint="eastAsia"/>
        </w:rPr>
        <w:t>A．①我们和无论什么人做朋友  ②没有研究，没有分析</w:t>
      </w:r>
    </w:p>
    <w:p>
      <w:pPr>
        <w:rPr>
          <w:rFonts w:hint="eastAsia"/>
        </w:rPr>
      </w:pPr>
      <w:r>
        <w:rPr>
          <w:rFonts w:hint="eastAsia"/>
        </w:rPr>
        <w:t>B．①无论什么人和我们做朋友  ②没有研究，没有分析</w:t>
      </w:r>
    </w:p>
    <w:p>
      <w:pPr>
        <w:rPr>
          <w:rFonts w:hint="eastAsia"/>
        </w:rPr>
      </w:pPr>
      <w:r>
        <w:rPr>
          <w:rFonts w:hint="eastAsia"/>
        </w:rPr>
        <w:t>C．①我们和无论什么人做朋友  ②没有分析，没有研究</w:t>
      </w:r>
    </w:p>
    <w:p>
      <w:pPr>
        <w:rPr>
          <w:rFonts w:hint="eastAsia"/>
        </w:rPr>
      </w:pPr>
      <w:r>
        <w:rPr>
          <w:rFonts w:hint="eastAsia"/>
        </w:rPr>
        <w:t>D．①无论什么人和我们做朋友  ②没有分析，没有研究</w:t>
      </w:r>
    </w:p>
    <w:p>
      <w:pPr>
        <w:rPr>
          <w:rFonts w:hint="eastAsia"/>
        </w:rPr>
      </w:pPr>
      <w:r>
        <w:rPr>
          <w:rFonts w:hint="eastAsia"/>
        </w:rPr>
        <w:t>A　[①处陈述的主体是“我们”，排除B、D；②处的顺序是先“研究”后“分析”，排除C。]</w:t>
      </w:r>
    </w:p>
    <w:p>
      <w:pPr>
        <w:rPr>
          <w:rFonts w:hint="eastAsia"/>
        </w:rPr>
      </w:pPr>
      <w:r>
        <w:rPr>
          <w:rFonts w:hint="eastAsia"/>
        </w:rPr>
        <w:t>3．指出下面句子中的语病，并改正。</w:t>
      </w:r>
    </w:p>
    <w:p>
      <w:pPr>
        <w:rPr>
          <w:rFonts w:hint="eastAsia"/>
        </w:rPr>
      </w:pPr>
      <w:r>
        <w:rPr>
          <w:rFonts w:hint="eastAsia"/>
        </w:rPr>
        <w:t>共产党不靠吓人吃饭，而是靠马克思列宁主义的真理吃饭，靠实事求是吃饭，靠科学吃饭。至于以装腔作势来达到名誉和地位，那更是卑劣的念头，不待说的了。</w:t>
      </w:r>
    </w:p>
    <w:p>
      <w:pPr>
        <w:rPr>
          <w:rFonts w:hint="eastAsia"/>
        </w:rPr>
      </w:pPr>
      <w:r>
        <w:rPr>
          <w:rFonts w:hint="eastAsia"/>
        </w:rPr>
        <w:t>改正：__________________________________________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[答案]　成分残缺。“地位”后添加“的目的”。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[诵国学经典]</w:t>
      </w:r>
    </w:p>
    <w:p>
      <w:pPr>
        <w:rPr>
          <w:rFonts w:hint="eastAsia"/>
        </w:rPr>
      </w:pPr>
      <w:r>
        <w:rPr>
          <w:rFonts w:hint="eastAsia"/>
        </w:rPr>
        <w:t>1．知足者不以利自累也，审自得者失之而不惧，行修于内者无位而不怍。</w:t>
      </w:r>
    </w:p>
    <w:p>
      <w:pPr>
        <w:rPr>
          <w:rFonts w:hint="eastAsia"/>
        </w:rPr>
      </w:pPr>
      <w:r>
        <w:rPr>
          <w:rFonts w:hint="eastAsia"/>
        </w:rPr>
        <w:t>(选自《庄子·让王》)</w:t>
      </w:r>
    </w:p>
    <w:p>
      <w:pPr>
        <w:rPr>
          <w:rFonts w:hint="eastAsia"/>
        </w:rPr>
      </w:pPr>
      <w:r>
        <w:rPr>
          <w:rFonts w:hint="eastAsia"/>
        </w:rPr>
        <w:t>[明理知义]　知足的人，不为利禄而去奔波劳累；明白自得其乐的人，有所失也不感到忧惧；讲究内心道德修养的人，没有官位也不感到惭愧。</w:t>
      </w:r>
    </w:p>
    <w:p>
      <w:pPr>
        <w:rPr>
          <w:rFonts w:hint="eastAsia"/>
        </w:rPr>
      </w:pPr>
      <w:r>
        <w:rPr>
          <w:rFonts w:hint="eastAsia"/>
        </w:rPr>
        <w:t>[成长启示]　只有懂得舍与得，才不会被利禄牵扯而过度奔波劳累；一个人只要能够自得其乐，即使有所失也不会为此不快乐；一个人只要拥有高深的道德修养，即使没有官位也能内心平静轻松。</w:t>
      </w:r>
    </w:p>
    <w:p>
      <w:pPr>
        <w:rPr>
          <w:rFonts w:hint="eastAsia"/>
        </w:rPr>
      </w:pPr>
      <w:r>
        <w:rPr>
          <w:rFonts w:hint="eastAsia"/>
        </w:rPr>
        <w:t>2．子夏曰：“贤贤易色；事父母能竭其力；事君，能致其身；与朋友交，言而有信。虽曰未学，吾必谓之学矣。”</w:t>
      </w:r>
    </w:p>
    <w:p>
      <w:pPr>
        <w:rPr>
          <w:rFonts w:hint="eastAsia"/>
        </w:rPr>
      </w:pPr>
      <w:r>
        <w:rPr>
          <w:rFonts w:hint="eastAsia"/>
        </w:rPr>
        <w:t>(选自《论语·学而》)</w:t>
      </w:r>
    </w:p>
    <w:p>
      <w:pPr>
        <w:rPr>
          <w:rFonts w:hint="eastAsia"/>
        </w:rPr>
      </w:pPr>
      <w:r>
        <w:rPr>
          <w:rFonts w:hint="eastAsia"/>
        </w:rPr>
        <w:t>[明理知义]　子夏说：“一个人能够看重贤德而不以女色为重；侍奉父母，能够竭尽全力；服侍君主，能够献出自己的生命；同朋友交往，说话诚实恪守信用。这样的人，尽管他自己说没有学习过，我一定说他已经学习过了。”</w:t>
      </w:r>
    </w:p>
    <w:p>
      <w:pPr>
        <w:rPr>
          <w:rFonts w:hint="eastAsia"/>
        </w:rPr>
      </w:pPr>
      <w:r>
        <w:rPr>
          <w:rFonts w:hint="eastAsia"/>
        </w:rPr>
        <w:t>[成长启示]　一个人有没有学问，他的学问的好坏，主要不是看他的文化知识，而是要看他能不能实行“孝”“忠”“信”等传统伦理道德。只要做到了后面几点，即使他说自己没有学习过，但他已经是有道德修养的人了。</w:t>
      </w:r>
    </w:p>
    <w:p>
      <w:pPr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导学案答案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一答案   </w:t>
      </w:r>
      <w:r>
        <w:rPr>
          <w:rFonts w:hint="eastAsia"/>
        </w:rPr>
        <w:t>(biē)</w:t>
      </w:r>
      <w:r>
        <w:rPr>
          <w:rFonts w:hint="eastAsia"/>
          <w:lang w:eastAsia="zh-CN"/>
        </w:rPr>
        <w:t>；</w:t>
      </w:r>
      <w:r>
        <w:rPr>
          <w:rFonts w:hint="eastAsia"/>
        </w:rPr>
        <w:t>(bié</w:t>
      </w:r>
      <w:r>
        <w:rPr>
          <w:rFonts w:hint="eastAsia"/>
          <w:lang w:eastAsia="zh-CN"/>
        </w:rPr>
        <w:t>）；</w:t>
      </w:r>
      <w:r>
        <w:rPr>
          <w:rFonts w:hint="eastAsia"/>
        </w:rPr>
        <w:t>(qià)</w:t>
      </w:r>
      <w:r>
        <w:rPr>
          <w:rFonts w:hint="eastAsia"/>
          <w:lang w:eastAsia="zh-CN"/>
        </w:rPr>
        <w:t>；</w:t>
      </w:r>
      <w:r>
        <w:rPr>
          <w:rFonts w:hint="eastAsia"/>
        </w:rPr>
        <w:t>(lù)</w:t>
      </w:r>
      <w:r>
        <w:rPr>
          <w:rFonts w:hint="eastAsia"/>
          <w:lang w:eastAsia="zh-CN"/>
        </w:rPr>
        <w:t>；</w:t>
      </w:r>
      <w:r>
        <w:rPr>
          <w:rFonts w:hint="eastAsia"/>
        </w:rPr>
        <w:t xml:space="preserve">(zhì) </w:t>
      </w:r>
      <w:r>
        <w:rPr>
          <w:rFonts w:hint="eastAsia"/>
          <w:lang w:eastAsia="zh-CN"/>
        </w:rPr>
        <w:t>；</w:t>
      </w:r>
      <w:r>
        <w:rPr>
          <w:rFonts w:hint="eastAsia"/>
        </w:rPr>
        <w:t>(xí)</w:t>
      </w:r>
      <w:r>
        <w:rPr>
          <w:rFonts w:hint="eastAsia"/>
          <w:lang w:eastAsia="zh-CN"/>
        </w:rPr>
        <w:t>；</w:t>
      </w:r>
      <w:r>
        <w:rPr>
          <w:rFonts w:hint="eastAsia"/>
        </w:rPr>
        <w:t>(yín)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二答案  （1）滥    烂（ 2）蹩   别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三1 答案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</w:rPr>
        <w:t>“接洽”指跟人商量彼此有关的事务，以求得协议。</w:t>
      </w:r>
    </w:p>
    <w:p>
      <w:pPr>
        <w:rPr>
          <w:rFonts w:hint="eastAsia"/>
        </w:rPr>
      </w:pPr>
      <w:r>
        <w:rPr>
          <w:rFonts w:hint="eastAsia"/>
        </w:rPr>
        <w:t>“接触”指①挨上；碰着；②(人跟人)接近并发生交往或冲突。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二者都是形容词，都有“既少又好”的意思。</w:t>
      </w:r>
    </w:p>
    <w:p>
      <w:pPr>
        <w:rPr>
          <w:rFonts w:hint="eastAsia"/>
        </w:rPr>
      </w:pPr>
      <w:r>
        <w:rPr>
          <w:rFonts w:hint="eastAsia"/>
        </w:rPr>
        <w:t>“精炼”侧重于“少”，指文章或讲话没有多余词句。</w:t>
      </w:r>
    </w:p>
    <w:p>
      <w:pPr>
        <w:rPr>
          <w:rFonts w:hint="eastAsia"/>
        </w:rPr>
      </w:pPr>
      <w:r>
        <w:rPr>
          <w:rFonts w:hint="eastAsia"/>
        </w:rPr>
        <w:t>“精粹”侧重于“好”，纯而不杂。“精粹”还可作名词，相当于“精华”。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</w:rPr>
        <w:t>“雅观”指装束、举动等外观文雅好看。雅，高尚，美好，大方。</w:t>
      </w:r>
    </w:p>
    <w:p>
      <w:pPr>
        <w:rPr>
          <w:rFonts w:hint="eastAsia"/>
        </w:rPr>
      </w:pPr>
      <w:r>
        <w:rPr>
          <w:rFonts w:hint="eastAsia"/>
        </w:rPr>
        <w:t>“雅致”指高雅、秀逸。大多指风景或颜色、装饰等。</w:t>
      </w:r>
    </w:p>
    <w:p>
      <w:pPr>
        <w:rPr>
          <w:rFonts w:hint="eastAsia"/>
        </w:rPr>
      </w:pPr>
    </w:p>
    <w:p>
      <w:pP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</w:pPr>
      <w:r>
        <w:rPr>
          <w:rFonts w:hint="eastAsia"/>
          <w:lang w:val="en-US" w:eastAsia="zh-CN"/>
        </w:rPr>
        <w:t xml:space="preserve">2  </w:t>
      </w:r>
      <w:r>
        <w:rPr>
          <w:rFonts w:hint="eastAsia"/>
        </w:rPr>
        <w:t>[答案]　(1)说不出其中的奥妙，表示发生的事情很奇怪，说不出解释的道理来。(2)故意装出一种腔调，作出一种姿态，借以引人注意或以此吓人、骗人。(3)文章或言论空空洞洞，没有实际内容。(4)按照身材剪裁衣裳，比喻根据实际情况办事。(5)兴趣浓厚的样子。指吃得很有味道或谈得很有兴趣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）指从实际对象出发，探求事物的内部联系及其发展的规律性，认识事物的本质。通常指按照事物的实际情况办事。（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</w:rPr>
        <w:t>的：靶心；矢：箭。没有目标乱射箭。比喻说话做事没有明确目的，或不切合实际。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8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</w:rPr>
        <w:t>甲乙丙丁是天干，用来编排年分和日期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9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</w:rPr>
        <w:t>只重形式和现象不管内容和实质的思想方法和工作作风。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10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</w:rPr>
        <w:t>祸、殃：损害。 使国家受害，百姓遭殃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。（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11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见课本。（12）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</w:rPr>
        <w:t>把重要的和不重要的两者的地位摆颠倒了。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13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</w:rPr>
        <w:t>写了一大篇文章，但没有接触到主题。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四</w:t>
      </w:r>
      <w:r>
        <w:rPr>
          <w:rFonts w:hint="eastAsia"/>
        </w:rPr>
        <w:t>  按照“总─分─总”的结构，本文分为三大部分。</w:t>
      </w:r>
    </w:p>
    <w:p>
      <w:pPr>
        <w:rPr>
          <w:rFonts w:hint="eastAsia"/>
        </w:rPr>
      </w:pPr>
      <w:r>
        <w:rPr>
          <w:rFonts w:hint="eastAsia"/>
        </w:rPr>
        <w:t>    这是一篇声讨党八股的战斗檄文，标题有力地揭示了文章的中心论点，旗帜鲜明。</w:t>
      </w:r>
    </w:p>
    <w:p>
      <w:pPr>
        <w:rPr>
          <w:rFonts w:hint="eastAsia"/>
        </w:rPr>
      </w:pPr>
      <w:r>
        <w:rPr>
          <w:rFonts w:hint="eastAsia"/>
        </w:rPr>
        <w:t>第一部分</w:t>
      </w:r>
      <w:r>
        <w:rPr>
          <w:rFonts w:hint="eastAsia"/>
          <w:b/>
          <w:bCs/>
        </w:rPr>
        <w:t>(1自然段)总提论述的重点， 指明分析党八股的八大罪状是为了“以毒  攻毒”。</w:t>
      </w:r>
    </w:p>
    <w:p>
      <w:pPr>
        <w:rPr>
          <w:rFonts w:hint="eastAsia"/>
        </w:rPr>
      </w:pPr>
      <w:r>
        <w:rPr>
          <w:rFonts w:hint="eastAsia"/>
        </w:rPr>
        <w:t>    这一段开宗明义地指出要分析党八股的“坏处”，并概括党八股的八大罪状，这就很自然地引出下文。“以毒攻毒”包含深刻的辩证法，不仅语寓讽刺，而且总起下文。由于课文是节选，所以从结构上说，第一段有承上启下的作用。</w:t>
      </w:r>
    </w:p>
    <w:p>
      <w:pPr>
        <w:rPr>
          <w:rFonts w:hint="eastAsia"/>
        </w:rPr>
      </w:pPr>
      <w:r>
        <w:rPr>
          <w:rFonts w:hint="eastAsia"/>
        </w:rPr>
        <w:t>第二部分</w:t>
      </w:r>
      <w:r>
        <w:rPr>
          <w:rFonts w:hint="eastAsia"/>
          <w:b/>
          <w:bCs/>
        </w:rPr>
        <w:t>(2─9自然段)列举党八股的八大罪状，指出其危害、反动实质和克服的办法。</w:t>
      </w:r>
    </w:p>
    <w:p>
      <w:pPr>
        <w:rPr>
          <w:rFonts w:hint="eastAsia"/>
        </w:rPr>
      </w:pPr>
      <w:r>
        <w:rPr>
          <w:rFonts w:hint="eastAsia"/>
        </w:rPr>
        <w:t>         </w:t>
      </w:r>
      <w:r>
        <w:rPr>
          <w:rFonts w:hint="eastAsia"/>
          <w:b/>
          <w:bCs/>
        </w:rPr>
        <w:t>⑵一、空话连篇，言之无物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      着      讲的是内容问题。分析批判做文章和讲话没有正确的观点和革命内容的“空”。</w:t>
      </w:r>
    </w:p>
    <w:p>
      <w:pPr>
        <w:rPr>
          <w:rFonts w:hint="eastAsia"/>
        </w:rPr>
      </w:pPr>
      <w:r>
        <w:rPr>
          <w:rFonts w:hint="eastAsia"/>
        </w:rPr>
        <w:t>      重  </w:t>
      </w:r>
      <w:r>
        <w:rPr>
          <w:rFonts w:hint="eastAsia"/>
          <w:b/>
          <w:bCs/>
        </w:rPr>
        <w:t>⑶二、装腔作势，借以吓人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      内      讲的是态度问题，指出产生这种现象的原因和结果。</w:t>
      </w:r>
    </w:p>
    <w:p>
      <w:pPr>
        <w:rPr>
          <w:rFonts w:hint="eastAsia"/>
        </w:rPr>
      </w:pPr>
      <w:r>
        <w:rPr>
          <w:rFonts w:hint="eastAsia"/>
        </w:rPr>
        <w:t>      容  </w:t>
      </w:r>
      <w:r>
        <w:rPr>
          <w:rFonts w:hint="eastAsia"/>
          <w:b/>
          <w:bCs/>
        </w:rPr>
        <w:t>⑷三、无的放矢，不看对象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党            讲的是群众观点。分析批判写文章做演说，所表现的主观主义，指出不</w:t>
      </w:r>
    </w:p>
    <w:p>
      <w:pPr>
        <w:rPr>
          <w:rFonts w:hint="eastAsia"/>
        </w:rPr>
      </w:pPr>
      <w:r>
        <w:rPr>
          <w:rFonts w:hint="eastAsia"/>
        </w:rPr>
        <w:t>八            看对象是没群众观点，不能达到预期效果。</w:t>
      </w:r>
    </w:p>
    <w:p>
      <w:pPr>
        <w:rPr>
          <w:rFonts w:hint="eastAsia"/>
          <w:b/>
          <w:bCs/>
        </w:rPr>
      </w:pPr>
      <w:r>
        <w:rPr>
          <w:rFonts w:hint="eastAsia"/>
        </w:rPr>
        <w:t>股        </w:t>
      </w:r>
      <w:r>
        <w:rPr>
          <w:rFonts w:hint="eastAsia"/>
          <w:b/>
          <w:bCs/>
        </w:rPr>
        <w:t>⑸四、语言无味，像个瘪三。</w:t>
      </w:r>
    </w:p>
    <w:p>
      <w:pPr>
        <w:rPr>
          <w:rFonts w:hint="eastAsia"/>
        </w:rPr>
      </w:pPr>
      <w:r>
        <w:rPr>
          <w:rFonts w:hint="eastAsia"/>
        </w:rPr>
        <w:t>的  侧      讲的是语言问题，揭露写文章和讲话的语言毛病，指出学习语言的途径，</w:t>
      </w:r>
    </w:p>
    <w:p>
      <w:pPr>
        <w:rPr>
          <w:rFonts w:hint="eastAsia"/>
        </w:rPr>
      </w:pPr>
      <w:r>
        <w:rPr>
          <w:rFonts w:hint="eastAsia"/>
        </w:rPr>
        <w:t>罪  重      说明只要做宣传，就非学习语言不可。</w:t>
      </w:r>
    </w:p>
    <w:p>
      <w:pPr>
        <w:rPr>
          <w:rFonts w:hint="eastAsia"/>
          <w:b/>
          <w:bCs/>
        </w:rPr>
      </w:pPr>
      <w:r>
        <w:rPr>
          <w:rFonts w:hint="eastAsia"/>
        </w:rPr>
        <w:t>状  形 </w:t>
      </w:r>
      <w:r>
        <w:rPr>
          <w:rFonts w:hint="eastAsia"/>
          <w:b/>
          <w:bCs/>
        </w:rPr>
        <w:t> ⑹五、甲乙丙丁，开中药铺。</w:t>
      </w:r>
    </w:p>
    <w:p>
      <w:pPr>
        <w:rPr>
          <w:rFonts w:hint="eastAsia"/>
        </w:rPr>
      </w:pPr>
      <w:r>
        <w:rPr>
          <w:rFonts w:hint="eastAsia"/>
        </w:rPr>
        <w:t>和  式      讲的是思想方法，分析批判文风上的形式主义方法，指出批判必须学会</w:t>
      </w:r>
    </w:p>
    <w:p>
      <w:pPr>
        <w:rPr>
          <w:rFonts w:hint="eastAsia"/>
        </w:rPr>
      </w:pPr>
      <w:r>
        <w:rPr>
          <w:rFonts w:hint="eastAsia"/>
        </w:rPr>
        <w:t>危            应用马克思主义的方法，观察问题，提出问题，分析问题，解决问题，</w:t>
      </w:r>
    </w:p>
    <w:p>
      <w:pPr>
        <w:rPr>
          <w:rFonts w:hint="eastAsia"/>
        </w:rPr>
      </w:pPr>
      <w:r>
        <w:rPr>
          <w:rFonts w:hint="eastAsia"/>
        </w:rPr>
        <w:t>害            革命事业才能胜利。</w:t>
      </w:r>
    </w:p>
    <w:p>
      <w:pPr>
        <w:rPr>
          <w:rFonts w:hint="eastAsia"/>
          <w:b/>
          <w:bCs/>
        </w:rPr>
      </w:pPr>
      <w:r>
        <w:rPr>
          <w:rFonts w:hint="eastAsia"/>
        </w:rPr>
        <w:t>     分析</w:t>
      </w:r>
      <w:r>
        <w:rPr>
          <w:rFonts w:hint="eastAsia"/>
          <w:b/>
          <w:bCs/>
        </w:rPr>
        <w:t> ⑺六、不负责任，到处害人。</w:t>
      </w:r>
    </w:p>
    <w:p>
      <w:pPr>
        <w:rPr>
          <w:rFonts w:hint="eastAsia"/>
        </w:rPr>
      </w:pPr>
      <w:r>
        <w:rPr>
          <w:rFonts w:hint="eastAsia"/>
        </w:rPr>
        <w:t>     主观     讲的是革命责任感，揭露写文章做演说没有责任心的表现，总结为上述</w:t>
      </w:r>
    </w:p>
    <w:p>
      <w:pPr>
        <w:rPr>
          <w:rFonts w:hint="eastAsia"/>
        </w:rPr>
      </w:pPr>
      <w:r>
        <w:rPr>
          <w:rFonts w:hint="eastAsia"/>
        </w:rPr>
        <w:t>     原因     五条罪状的原因之一。</w:t>
      </w:r>
    </w:p>
    <w:p>
      <w:pPr>
        <w:rPr>
          <w:rFonts w:hint="eastAsia"/>
          <w:b/>
          <w:bCs/>
        </w:rPr>
      </w:pPr>
      <w:r>
        <w:rPr>
          <w:rFonts w:hint="eastAsia"/>
        </w:rPr>
        <w:t>     概括 </w:t>
      </w:r>
      <w:r>
        <w:rPr>
          <w:rFonts w:hint="eastAsia"/>
          <w:b/>
          <w:bCs/>
        </w:rPr>
        <w:t>⑻七、流毒全党，妨害革命。</w:t>
      </w:r>
    </w:p>
    <w:p>
      <w:pPr>
        <w:rPr>
          <w:rFonts w:hint="eastAsia"/>
          <w:b/>
          <w:bCs/>
        </w:rPr>
      </w:pPr>
      <w:r>
        <w:rPr>
          <w:rFonts w:hint="eastAsia"/>
        </w:rPr>
        <w:t>     客观     </w:t>
      </w:r>
      <w:r>
        <w:rPr>
          <w:rFonts w:hint="eastAsia"/>
          <w:b/>
          <w:bCs/>
        </w:rPr>
        <w:t>八、传播开去，祸国殃民。</w:t>
      </w:r>
    </w:p>
    <w:p>
      <w:pPr>
        <w:rPr>
          <w:rFonts w:hint="eastAsia"/>
        </w:rPr>
      </w:pPr>
      <w:r>
        <w:rPr>
          <w:rFonts w:hint="eastAsia"/>
        </w:rPr>
        <w:t>     效果     概括党八股对党、对人民、对国家的严重危害。</w:t>
      </w:r>
    </w:p>
    <w:p>
      <w:pPr>
        <w:rPr>
          <w:rFonts w:hint="eastAsia"/>
        </w:rPr>
      </w:pPr>
      <w:r>
        <w:rPr>
          <w:rFonts w:hint="eastAsia"/>
        </w:rPr>
        <w:t>             ⑼说明对上述八条应进行声讨。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</w:rPr>
        <w:t>第三部分</w:t>
      </w:r>
      <w:r>
        <w:rPr>
          <w:rFonts w:hint="eastAsia"/>
          <w:b/>
          <w:bCs/>
        </w:rPr>
        <w:t>(10自然段)总结全文，阐明反对党八股，树立马列主义新文风的重大意义。</w:t>
      </w:r>
    </w:p>
    <w:p>
      <w:pPr>
        <w:rPr>
          <w:rFonts w:hint="eastAsia"/>
          <w:b w:val="0"/>
          <w:bCs w:val="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探究学习答案：</w:t>
      </w:r>
      <w:r>
        <w:rPr>
          <w:rFonts w:hint="eastAsia"/>
        </w:rPr>
        <w:t>  </w:t>
      </w:r>
      <w:r>
        <w:rPr>
          <w:rFonts w:hint="eastAsia"/>
          <w:lang w:val="en-US" w:eastAsia="zh-CN"/>
        </w:rPr>
        <w:t>第一条罪状。</w:t>
      </w:r>
      <w:r>
        <w:rPr>
          <w:rFonts w:hint="eastAsia"/>
        </w:rPr>
        <w:t>其具体表现为“我们有些同志喜欢写长文章，但是没有什么内容，真是懒婆娘的裹脚，又长又臭”。其危害有二： 1.“群众见了就摇头”──不能有效地宣传群众；2.“只好去欺负幼稚的人，在他们中间散布坏影响，造成坏习惯”危害群众。以上是破，接着正面提出主张“我们应该研究一下，文章怎样写得短些，写得精粹些”。“短”与“长”相对立(“长而空”、“短而空”都不好)──就篇幅而言；“精粹”即精炼纯粹──就内容而言。与没有什么内容相对立，反对什么，提倡什么，态度异常鲜明，为了说明问题，毛泽东同志以半年前斯大林的重要演说与“我们的老爷”写的文章互相比较，正反对照，教育全党干部把腐朽的文风“赶快扔到垃圾桶里去”；又举《资本论》为例，借用两句俗语，说明写文章，做演说，一定要服从内容的需要。“固然需要短文章，但尤需要有内容的文章”一句，强调了自己的主张，对内容决定形式的问题作出明确的结论。</w:t>
      </w:r>
    </w:p>
    <w:p>
      <w:pPr>
        <w:rPr>
          <w:rFonts w:hint="eastAsia"/>
        </w:rPr>
      </w:pPr>
      <w:r>
        <w:rPr>
          <w:rFonts w:hint="eastAsia"/>
        </w:rPr>
        <w:t>    本段分四层： 第一层，揭露党八股第一条罪状，在八字概括后，指出其表现和后果。第二层，能不能短一点? 举斯大林的演说。第三层，为什么要短一点? 说战争时期的实际情况。第四层，长和短的原则是什么? 引出俗语指出，看情形办理。</w:t>
      </w:r>
    </w:p>
    <w:p>
      <w:pPr>
        <w:ind w:firstLine="198"/>
        <w:rPr>
          <w:rFonts w:hint="eastAsia"/>
        </w:rPr>
      </w:pPr>
      <w:r>
        <w:rPr>
          <w:rFonts w:hint="eastAsia"/>
        </w:rPr>
        <w:t>由此可以看出，写驳论文的第一点启发： 批判中要充分阐述正面的道理，而在阐述道理时，一定要有层次，整理出清晰的条理来, 避免那种事急语塞，思路紊乱的现象。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语言特点答案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：语言生动活泼，通俗易懂，体现了高超的语言艺术。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 xml:space="preserve"> 一是在词语的运用上，本文采用了大量的谚语，例如“到什么山上唱什么歌”，“看菜吃饭，量体裁衣”；歇后语，例如“赖婆娘的裹脚，又长又臭”；成语，例如“装腔作势”“无的放矢”“对牛弹琴”“莫名其妙”“津津有味”“祸国殃民”；文言词语，例如“得胜回朝”“下笔千言，离题万里”“文人学士”；方言词语，例如“瘪三”“蹩脚”。这些词语的恰当运用和巧妙安排，使得语言既通俗易懂，又生动有趣。</w:t>
      </w:r>
    </w:p>
    <w:p>
      <w:pPr>
        <w:ind w:firstLine="198"/>
        <w:rPr>
          <w:rFonts w:hint="eastAsia"/>
        </w:rPr>
      </w:pPr>
      <w:r>
        <w:rPr>
          <w:rFonts w:hint="eastAsia"/>
          <w:lang w:val="en-US" w:eastAsia="zh-CN"/>
        </w:rPr>
        <w:t>二是多种修辞手法的运用。比喻，对比，对偶，设问，反问等手法。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4695C8"/>
    <w:multiLevelType w:val="singleLevel"/>
    <w:tmpl w:val="824695C8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B2C8E438"/>
    <w:multiLevelType w:val="singleLevel"/>
    <w:tmpl w:val="B2C8E438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C63C6957"/>
    <w:multiLevelType w:val="singleLevel"/>
    <w:tmpl w:val="C63C695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4FC13DB"/>
    <w:multiLevelType w:val="singleLevel"/>
    <w:tmpl w:val="D4FC13D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FDBAE3C4"/>
    <w:multiLevelType w:val="singleLevel"/>
    <w:tmpl w:val="FDBAE3C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08BB63F0"/>
    <w:multiLevelType w:val="singleLevel"/>
    <w:tmpl w:val="08BB63F0"/>
    <w:lvl w:ilvl="0" w:tentative="0">
      <w:start w:val="1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A2A51"/>
    <w:rsid w:val="14A87EBE"/>
    <w:rsid w:val="1BC668F2"/>
    <w:rsid w:val="1D7F3E11"/>
    <w:rsid w:val="22DE2619"/>
    <w:rsid w:val="25980987"/>
    <w:rsid w:val="30383E18"/>
    <w:rsid w:val="44CE784A"/>
    <w:rsid w:val="4C4F2BEF"/>
    <w:rsid w:val="4CFA48B1"/>
    <w:rsid w:val="52A71C66"/>
    <w:rsid w:val="592D6302"/>
    <w:rsid w:val="59847D27"/>
    <w:rsid w:val="61417729"/>
    <w:rsid w:val="66602124"/>
    <w:rsid w:val="71DA2A51"/>
    <w:rsid w:val="73B10A1B"/>
    <w:rsid w:val="7FFC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2019-11-14T00:04:00Z</dcterms:created>
  <dc:creator>碧莲</dc:creator>
  <cp:lastModifiedBy>碧莲</cp:lastModifiedBy>
  <dcterms:modified xsi:type="dcterms:W3CDTF">2019-11-14T07:06:41Z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